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C20579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C20579">
        <w:rPr>
          <w:rFonts w:cs="Arial"/>
          <w:b/>
          <w:sz w:val="24"/>
          <w:szCs w:val="24"/>
          <w:lang w:eastAsia="pl-PL"/>
        </w:rPr>
        <w:t xml:space="preserve">Załącznik nr </w:t>
      </w:r>
      <w:r w:rsidR="00B81B16">
        <w:rPr>
          <w:rFonts w:cs="Arial"/>
          <w:b/>
          <w:sz w:val="24"/>
          <w:szCs w:val="24"/>
          <w:lang w:eastAsia="pl-PL"/>
        </w:rPr>
        <w:t>7</w:t>
      </w:r>
      <w:r w:rsidR="00673624" w:rsidRPr="00C20579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1500C7" w:rsidRPr="00C20579" w:rsidTr="00673624">
        <w:trPr>
          <w:trHeight w:val="825"/>
        </w:trPr>
        <w:tc>
          <w:tcPr>
            <w:tcW w:w="9351" w:type="dxa"/>
            <w:shd w:val="clear" w:color="auto" w:fill="F2F2F2" w:themeFill="background1" w:themeFillShade="F2"/>
            <w:tcMar>
              <w:left w:w="65" w:type="dxa"/>
            </w:tcMar>
            <w:vAlign w:val="center"/>
          </w:tcPr>
          <w:p w:rsidR="00771BFD" w:rsidRPr="00DB15E8" w:rsidRDefault="00771BFD" w:rsidP="00771BFD">
            <w:pPr>
              <w:spacing w:after="0" w:line="240" w:lineRule="auto"/>
              <w:ind w:right="-2"/>
              <w:jc w:val="center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771BFD" w:rsidRPr="009D5B7F" w:rsidRDefault="00060CA3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32"/>
                <w:szCs w:val="32"/>
              </w:rPr>
            </w:pPr>
            <w:hyperlink r:id="rId7">
              <w:r w:rsidR="00771BFD">
                <w:rPr>
                  <w:rFonts w:cs="Tahoma"/>
                  <w:b/>
                  <w:sz w:val="32"/>
                  <w:szCs w:val="32"/>
                </w:rPr>
                <w:t>OŚWIADCZENIE</w:t>
              </w:r>
              <w:r w:rsidR="00771BFD" w:rsidRPr="009D5B7F">
                <w:rPr>
                  <w:rFonts w:cs="Tahoma"/>
                  <w:b/>
                  <w:sz w:val="32"/>
                  <w:szCs w:val="32"/>
                </w:rPr>
                <w:t xml:space="preserve"> O PRZYNALEŻNOŚCI </w:t>
              </w:r>
              <w:r w:rsidR="00771BFD">
                <w:rPr>
                  <w:rFonts w:cs="Tahoma"/>
                  <w:b/>
                  <w:sz w:val="32"/>
                  <w:szCs w:val="32"/>
                </w:rPr>
                <w:t>/ BRAKU PRZYNALEŻNOŚCI</w:t>
              </w:r>
              <w:r w:rsidR="00771BFD">
                <w:rPr>
                  <w:rFonts w:cs="Tahoma"/>
                  <w:b/>
                  <w:sz w:val="32"/>
                  <w:szCs w:val="32"/>
                </w:rPr>
                <w:br/>
              </w:r>
              <w:r w:rsidR="00771BFD" w:rsidRPr="009D5B7F">
                <w:rPr>
                  <w:rFonts w:cs="Tahoma"/>
                  <w:b/>
                  <w:sz w:val="32"/>
                  <w:szCs w:val="32"/>
                </w:rPr>
                <w:t>DO GRUPY KAPITAŁOWEJ</w:t>
              </w:r>
            </w:hyperlink>
          </w:p>
          <w:p w:rsidR="00771BFD" w:rsidRPr="009D5B7F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>w trybie art. 24 ust. 1 pkt 23 ustawy w związku z art. 24 ust. 11</w:t>
            </w:r>
          </w:p>
          <w:p w:rsidR="00771BFD" w:rsidRPr="009D5B7F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 xml:space="preserve">ustawy Prawo Zamówień Publicznych, dalej ustawy </w:t>
            </w:r>
            <w:proofErr w:type="spellStart"/>
            <w:r w:rsidRPr="009D5B7F">
              <w:rPr>
                <w:rFonts w:cs="Tahoma"/>
                <w:b/>
                <w:sz w:val="24"/>
                <w:szCs w:val="32"/>
              </w:rPr>
              <w:t>Pzp</w:t>
            </w:r>
            <w:proofErr w:type="spellEnd"/>
          </w:p>
          <w:p w:rsidR="001500C7" w:rsidRDefault="00B63745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>
              <w:rPr>
                <w:rFonts w:cs="Tahoma"/>
                <w:b/>
                <w:sz w:val="24"/>
                <w:szCs w:val="32"/>
              </w:rPr>
              <w:t>(Dz.</w:t>
            </w:r>
            <w:bookmarkStart w:id="0" w:name="_GoBack"/>
            <w:bookmarkEnd w:id="0"/>
            <w:r w:rsidR="00771BFD" w:rsidRPr="009D5B7F">
              <w:rPr>
                <w:rFonts w:cs="Tahoma"/>
                <w:b/>
                <w:sz w:val="24"/>
                <w:szCs w:val="32"/>
              </w:rPr>
              <w:t>U. z 2017 r. poz. 1579</w:t>
            </w:r>
            <w:r w:rsidR="00771BFD">
              <w:rPr>
                <w:rFonts w:cs="Tahoma"/>
                <w:b/>
                <w:sz w:val="24"/>
                <w:szCs w:val="32"/>
              </w:rPr>
              <w:t xml:space="preserve"> ze zm</w:t>
            </w:r>
            <w:r>
              <w:rPr>
                <w:rFonts w:cs="Tahoma"/>
                <w:b/>
                <w:sz w:val="24"/>
                <w:szCs w:val="32"/>
              </w:rPr>
              <w:t>.</w:t>
            </w:r>
            <w:r w:rsidR="00771BFD" w:rsidRPr="009D5B7F">
              <w:rPr>
                <w:rFonts w:cs="Tahoma"/>
                <w:b/>
                <w:sz w:val="24"/>
                <w:szCs w:val="32"/>
              </w:rPr>
              <w:t>)</w:t>
            </w:r>
          </w:p>
          <w:p w:rsidR="00771BFD" w:rsidRPr="00771BFD" w:rsidRDefault="00771BFD" w:rsidP="00771BFD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</w:p>
        </w:tc>
      </w:tr>
    </w:tbl>
    <w:p w:rsidR="001500C7" w:rsidRPr="00C205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sz w:val="24"/>
          <w:szCs w:val="24"/>
          <w:lang w:eastAsia="pl-PL"/>
        </w:rPr>
      </w:pP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Składając ofertę w postępowaniu o udzielenie zamówienia publicznego </w:t>
      </w:r>
      <w:proofErr w:type="spellStart"/>
      <w:r w:rsidR="009D6DCC" w:rsidRPr="00C20579">
        <w:rPr>
          <w:rFonts w:eastAsia="Times New Roman"/>
          <w:kern w:val="1"/>
          <w:sz w:val="24"/>
          <w:szCs w:val="24"/>
          <w:lang w:eastAsia="pl-PL" w:bidi="hi-IN"/>
        </w:rPr>
        <w:t>pn</w:t>
      </w:r>
      <w:proofErr w:type="spellEnd"/>
      <w:r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: </w:t>
      </w: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EB2C6F" w:rsidRDefault="009D6DCC" w:rsidP="00EB2C6F">
      <w:pPr>
        <w:spacing w:after="0" w:line="240" w:lineRule="auto"/>
        <w:ind w:right="-284"/>
        <w:jc w:val="center"/>
        <w:rPr>
          <w:rFonts w:cs="Tahoma"/>
          <w:b/>
          <w:sz w:val="24"/>
          <w:szCs w:val="24"/>
        </w:rPr>
      </w:pPr>
      <w:r w:rsidRPr="00C20579">
        <w:rPr>
          <w:rFonts w:cs="Tahoma"/>
          <w:b/>
          <w:sz w:val="24"/>
          <w:szCs w:val="24"/>
        </w:rPr>
        <w:t>„</w:t>
      </w:r>
      <w:r w:rsidR="00EB2C6F" w:rsidRPr="00EB2C6F">
        <w:rPr>
          <w:rFonts w:cs="Tahoma"/>
          <w:b/>
          <w:sz w:val="24"/>
          <w:szCs w:val="24"/>
        </w:rPr>
        <w:t xml:space="preserve">Sukcesywne świadczenie usług druku wielkoformatowego wraz z montażem banerów </w:t>
      </w:r>
    </w:p>
    <w:p w:rsidR="009D6DCC" w:rsidRPr="00C20579" w:rsidRDefault="00EB2C6F" w:rsidP="00EB2C6F">
      <w:pPr>
        <w:spacing w:after="0" w:line="240" w:lineRule="auto"/>
        <w:ind w:right="-284"/>
        <w:jc w:val="center"/>
        <w:rPr>
          <w:rFonts w:cs="Tahoma"/>
          <w:b/>
          <w:sz w:val="24"/>
          <w:szCs w:val="24"/>
        </w:rPr>
      </w:pPr>
      <w:r w:rsidRPr="00EB2C6F">
        <w:rPr>
          <w:rFonts w:cs="Tahoma"/>
          <w:b/>
          <w:sz w:val="24"/>
          <w:szCs w:val="24"/>
        </w:rPr>
        <w:t>oraz druku wydawnictw zwartych wraz z dystrybucją</w:t>
      </w:r>
      <w:r w:rsidR="009D6DCC" w:rsidRPr="00C20579">
        <w:rPr>
          <w:rFonts w:cs="Tahoma"/>
          <w:b/>
          <w:sz w:val="24"/>
          <w:szCs w:val="24"/>
        </w:rPr>
        <w:t>”</w:t>
      </w:r>
    </w:p>
    <w:p w:rsidR="00B81B16" w:rsidRPr="00323F7F" w:rsidRDefault="00B81B16" w:rsidP="00D543F8">
      <w:pPr>
        <w:spacing w:after="0" w:line="240" w:lineRule="auto"/>
        <w:ind w:left="849" w:right="-2" w:hanging="849"/>
        <w:jc w:val="center"/>
        <w:rPr>
          <w:rFonts w:cs="Open Sans"/>
          <w:b/>
          <w:sz w:val="24"/>
          <w:szCs w:val="24"/>
          <w:shd w:val="clear" w:color="auto" w:fill="FFFFFF"/>
        </w:rPr>
      </w:pPr>
      <w:r w:rsidRPr="00323F7F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EB2C6F">
        <w:rPr>
          <w:rFonts w:cs="Arial"/>
          <w:b/>
          <w:sz w:val="24"/>
          <w:szCs w:val="24"/>
          <w:lang w:eastAsia="pl-PL"/>
        </w:rPr>
        <w:t>164</w:t>
      </w:r>
      <w:r w:rsidRPr="00290503">
        <w:rPr>
          <w:rFonts w:cs="Arial"/>
          <w:b/>
          <w:sz w:val="24"/>
          <w:szCs w:val="24"/>
          <w:lang w:eastAsia="pl-PL"/>
        </w:rPr>
        <w:t>/DMK/PN/2018</w:t>
      </w:r>
    </w:p>
    <w:p w:rsidR="001500C7" w:rsidRPr="00C20579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i/>
          <w:sz w:val="24"/>
          <w:szCs w:val="24"/>
          <w:lang w:eastAsia="pl-PL"/>
        </w:rPr>
      </w:pPr>
    </w:p>
    <w:p w:rsidR="004D405F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2910D5" w:rsidRPr="00C20579" w:rsidRDefault="002910D5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</w:p>
    <w:p w:rsidR="001500C7" w:rsidRPr="00C20579" w:rsidRDefault="009D6DCC" w:rsidP="009D6DCC">
      <w:pPr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060CA3">
        <w:rPr>
          <w:rFonts w:cs="Arial"/>
        </w:rPr>
      </w:r>
      <w:r w:rsidR="00060CA3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="001500C7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1500C7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 w:rsidRPr="00C20579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060CA3">
        <w:rPr>
          <w:rFonts w:cs="Arial"/>
        </w:rPr>
      </w:r>
      <w:r w:rsidR="00060CA3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4D405F" w:rsidRPr="00C20579">
        <w:rPr>
          <w:rFonts w:cs="Arial"/>
          <w:b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C20579" w:rsidRDefault="009D6DCC" w:rsidP="009D6DCC">
      <w:pPr>
        <w:pStyle w:val="Akapitzlist"/>
        <w:spacing w:after="0" w:line="276" w:lineRule="auto"/>
        <w:ind w:left="426" w:right="-2" w:hanging="426"/>
        <w:jc w:val="both"/>
        <w:rPr>
          <w:rFonts w:cs="Arial"/>
          <w:sz w:val="24"/>
          <w:szCs w:val="24"/>
          <w:lang w:eastAsia="pl-PL"/>
        </w:rPr>
      </w:pPr>
      <w:r w:rsidRPr="00C2057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0579">
        <w:rPr>
          <w:rFonts w:cs="Arial"/>
        </w:rPr>
        <w:instrText xml:space="preserve"> FORMCHECKBOX </w:instrText>
      </w:r>
      <w:r w:rsidR="00060CA3">
        <w:rPr>
          <w:rFonts w:cs="Arial"/>
        </w:rPr>
      </w:r>
      <w:r w:rsidR="00060CA3">
        <w:rPr>
          <w:rFonts w:cs="Arial"/>
        </w:rPr>
        <w:fldChar w:fldCharType="separate"/>
      </w:r>
      <w:r w:rsidRPr="00C20579">
        <w:rPr>
          <w:rFonts w:cs="Arial"/>
        </w:rPr>
        <w:fldChar w:fldCharType="end"/>
      </w:r>
      <w:r w:rsidRPr="00C20579">
        <w:t xml:space="preserve">   </w:t>
      </w:r>
      <w:r w:rsidRPr="00C20579">
        <w:tab/>
      </w:r>
      <w:r w:rsidR="004D405F"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Pr="00C20579">
        <w:rPr>
          <w:rFonts w:eastAsia="Times New Roman"/>
          <w:b/>
          <w:kern w:val="1"/>
          <w:sz w:val="24"/>
          <w:szCs w:val="24"/>
          <w:lang w:eastAsia="pl-PL" w:bidi="hi-IN"/>
        </w:rPr>
        <w:t>*</w:t>
      </w:r>
      <w:r w:rsidR="004D405F" w:rsidRPr="00C20579">
        <w:rPr>
          <w:rFonts w:cs="Arial"/>
          <w:sz w:val="24"/>
          <w:szCs w:val="24"/>
          <w:lang w:eastAsia="pl-PL"/>
        </w:rPr>
        <w:t xml:space="preserve"> 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proofErr w:type="spellStart"/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t</w:t>
      </w:r>
      <w:r w:rsidR="00B63745">
        <w:rPr>
          <w:rFonts w:eastAsia="Times New Roman"/>
          <w:kern w:val="1"/>
          <w:sz w:val="24"/>
          <w:szCs w:val="24"/>
          <w:lang w:eastAsia="pl-PL" w:bidi="hi-IN"/>
        </w:rPr>
        <w:t>.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j</w:t>
      </w:r>
      <w:r w:rsidR="00B63745">
        <w:rPr>
          <w:rFonts w:eastAsia="Times New Roman"/>
          <w:kern w:val="1"/>
          <w:sz w:val="24"/>
          <w:szCs w:val="24"/>
          <w:lang w:eastAsia="pl-PL" w:bidi="hi-IN"/>
        </w:rPr>
        <w:t>edn</w:t>
      </w:r>
      <w:proofErr w:type="spellEnd"/>
      <w:r w:rsidR="00B63745">
        <w:rPr>
          <w:rFonts w:eastAsia="Times New Roman"/>
          <w:kern w:val="1"/>
          <w:sz w:val="24"/>
          <w:szCs w:val="24"/>
          <w:lang w:eastAsia="pl-PL" w:bidi="hi-IN"/>
        </w:rPr>
        <w:t>.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: </w:t>
      </w:r>
      <w:r w:rsidR="00B63745">
        <w:rPr>
          <w:rFonts w:eastAsia="Times New Roman"/>
          <w:kern w:val="1"/>
          <w:sz w:val="24"/>
          <w:szCs w:val="24"/>
          <w:lang w:eastAsia="pl-PL" w:bidi="hi-IN"/>
        </w:rPr>
        <w:t>Dz.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U. z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2017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 xml:space="preserve"> r. poz. </w:t>
      </w:r>
      <w:r w:rsidR="002910D5" w:rsidRPr="00C20579">
        <w:rPr>
          <w:rFonts w:eastAsia="Times New Roman"/>
          <w:kern w:val="1"/>
          <w:sz w:val="24"/>
          <w:szCs w:val="24"/>
          <w:lang w:eastAsia="pl-PL" w:bidi="hi-IN"/>
        </w:rPr>
        <w:t>229</w:t>
      </w:r>
      <w:r w:rsidR="00B63745">
        <w:rPr>
          <w:rFonts w:eastAsia="Times New Roman"/>
          <w:kern w:val="1"/>
          <w:sz w:val="24"/>
          <w:szCs w:val="24"/>
          <w:lang w:eastAsia="pl-PL" w:bidi="hi-IN"/>
        </w:rPr>
        <w:t xml:space="preserve"> ze zm.</w:t>
      </w:r>
      <w:r w:rsidR="004D405F" w:rsidRPr="00C20579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C20579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C20579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sz w:val="24"/>
          <w:szCs w:val="24"/>
          <w:lang w:eastAsia="pl-PL"/>
        </w:rPr>
      </w:pPr>
    </w:p>
    <w:p w:rsidR="001500C7" w:rsidRPr="00C20579" w:rsidRDefault="001500C7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  <w:r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*</w:t>
      </w:r>
      <w:r w:rsidR="009D6DCC" w:rsidRPr="00C20579">
        <w:rPr>
          <w:rFonts w:eastAsia="Times New Roman"/>
          <w:i/>
          <w:kern w:val="1"/>
          <w:sz w:val="20"/>
          <w:szCs w:val="20"/>
          <w:lang w:eastAsia="pl-PL" w:bidi="hi-IN"/>
        </w:rPr>
        <w:t>zaznaczyć właściwe/niepotrzebne skreślić</w:t>
      </w:r>
    </w:p>
    <w:p w:rsidR="002910D5" w:rsidRDefault="002910D5" w:rsidP="00BA5350">
      <w:pPr>
        <w:spacing w:after="0" w:line="276" w:lineRule="auto"/>
        <w:ind w:right="-2"/>
        <w:jc w:val="both"/>
        <w:rPr>
          <w:rFonts w:eastAsia="Times New Roman"/>
          <w:i/>
          <w:kern w:val="1"/>
          <w:sz w:val="20"/>
          <w:szCs w:val="20"/>
          <w:lang w:eastAsia="pl-PL" w:bidi="hi-IN"/>
        </w:rPr>
      </w:pPr>
    </w:p>
    <w:p w:rsidR="00771BFD" w:rsidRPr="002A4DE2" w:rsidRDefault="00771BFD" w:rsidP="00771BFD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771BFD" w:rsidRDefault="00771BFD" w:rsidP="00771BFD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C20579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C20579" w:rsidRDefault="002A4DE2" w:rsidP="002A4DE2">
      <w:pPr>
        <w:spacing w:after="0" w:line="240" w:lineRule="auto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................................, dnia..............................</w:t>
      </w:r>
    </w:p>
    <w:p w:rsidR="002910D5" w:rsidRPr="00C20579" w:rsidRDefault="002910D5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A4DE2" w:rsidRPr="00C20579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...............................................................................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Podpisy i pieczątki imienne przedstawicieli Wykonawcy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upoważnionych do jego reprezentowania</w:t>
      </w:r>
    </w:p>
    <w:p w:rsidR="009D6DCC" w:rsidRPr="00C20579" w:rsidRDefault="009D6DCC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sectPr w:rsidR="009D6DCC" w:rsidRPr="00C20579" w:rsidSect="00673624">
      <w:footerReference w:type="default" r:id="rId8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A3" w:rsidRDefault="00060CA3" w:rsidP="00FF6863">
      <w:pPr>
        <w:spacing w:after="0" w:line="240" w:lineRule="auto"/>
      </w:pPr>
      <w:r>
        <w:separator/>
      </w:r>
    </w:p>
  </w:endnote>
  <w:endnote w:type="continuationSeparator" w:id="0">
    <w:p w:rsidR="00060CA3" w:rsidRDefault="00060CA3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721741"/>
      <w:docPartObj>
        <w:docPartGallery w:val="Page Numbers (Bottom of Page)"/>
        <w:docPartUnique/>
      </w:docPartObj>
    </w:sdtPr>
    <w:sdtEndPr/>
    <w:sdtContent>
      <w:p w:rsidR="00B81B16" w:rsidRDefault="00B81B16" w:rsidP="00B81B16">
        <w:pPr>
          <w:pStyle w:val="Stopka"/>
          <w:jc w:val="center"/>
          <w:rPr>
            <w:noProof/>
          </w:rPr>
        </w:pPr>
        <w:r>
          <w:rPr>
            <w:noProof/>
            <w:lang w:eastAsia="pl-PL"/>
          </w:rPr>
          <w:drawing>
            <wp:inline distT="0" distB="0" distL="0" distR="0" wp14:anchorId="2EFEDEDB" wp14:editId="02B8493C">
              <wp:extent cx="5391150" cy="295275"/>
              <wp:effectExtent l="0" t="0" r="0" b="9525"/>
              <wp:docPr id="20" name="Obraz 20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sdt>
        <w:sdtPr>
          <w:id w:val="-96416442"/>
          <w:docPartObj>
            <w:docPartGallery w:val="Page Numbers (Bottom of Page)"/>
            <w:docPartUnique/>
          </w:docPartObj>
        </w:sdtPr>
        <w:sdtEndPr>
          <w:rPr>
            <w:rFonts w:cstheme="minorHAnsi"/>
            <w:sz w:val="20"/>
          </w:rPr>
        </w:sdtEndPr>
        <w:sdtContent>
          <w:p w:rsidR="00B81B16" w:rsidRDefault="00B81B16" w:rsidP="00B81B16">
            <w:pPr>
              <w:pStyle w:val="Stopka"/>
              <w:ind w:left="14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DE35D2" wp14:editId="51C3ADE1">
                  <wp:extent cx="1190625" cy="668401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E_5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314" cy="71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rFonts w:cstheme="minorHAnsi"/>
                <w:noProof/>
                <w:sz w:val="20"/>
                <w:lang w:eastAsia="pl-PL"/>
              </w:rPr>
              <w:drawing>
                <wp:inline distT="0" distB="0" distL="0" distR="0" wp14:anchorId="5AF27391" wp14:editId="224871EC">
                  <wp:extent cx="1737232" cy="53839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E_EFSI_rgb-3.jp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232" cy="53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A3" w:rsidRDefault="00060CA3" w:rsidP="00FF6863">
      <w:pPr>
        <w:spacing w:after="0" w:line="240" w:lineRule="auto"/>
      </w:pPr>
      <w:r>
        <w:separator/>
      </w:r>
    </w:p>
  </w:footnote>
  <w:footnote w:type="continuationSeparator" w:id="0">
    <w:p w:rsidR="00060CA3" w:rsidRDefault="00060CA3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9FC"/>
    <w:multiLevelType w:val="hybridMultilevel"/>
    <w:tmpl w:val="05A26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531F9"/>
    <w:rsid w:val="00060CA3"/>
    <w:rsid w:val="00080F98"/>
    <w:rsid w:val="001500C7"/>
    <w:rsid w:val="001B03E5"/>
    <w:rsid w:val="001D596D"/>
    <w:rsid w:val="002249EA"/>
    <w:rsid w:val="002910D5"/>
    <w:rsid w:val="002A4DE2"/>
    <w:rsid w:val="003C5600"/>
    <w:rsid w:val="00410E98"/>
    <w:rsid w:val="0044065A"/>
    <w:rsid w:val="004653ED"/>
    <w:rsid w:val="004B48EE"/>
    <w:rsid w:val="004D405F"/>
    <w:rsid w:val="004D4F25"/>
    <w:rsid w:val="004F6F4A"/>
    <w:rsid w:val="005B26CE"/>
    <w:rsid w:val="005C0D22"/>
    <w:rsid w:val="006257A2"/>
    <w:rsid w:val="00661941"/>
    <w:rsid w:val="00673624"/>
    <w:rsid w:val="00675B66"/>
    <w:rsid w:val="0067721B"/>
    <w:rsid w:val="00771BFD"/>
    <w:rsid w:val="007C24E3"/>
    <w:rsid w:val="008330DB"/>
    <w:rsid w:val="008556FD"/>
    <w:rsid w:val="008A2028"/>
    <w:rsid w:val="008B7046"/>
    <w:rsid w:val="008E6FB1"/>
    <w:rsid w:val="00927D36"/>
    <w:rsid w:val="009D6DCC"/>
    <w:rsid w:val="009E2074"/>
    <w:rsid w:val="009F3008"/>
    <w:rsid w:val="00A832C0"/>
    <w:rsid w:val="00A860E0"/>
    <w:rsid w:val="00AD620C"/>
    <w:rsid w:val="00B63745"/>
    <w:rsid w:val="00B81B16"/>
    <w:rsid w:val="00BA274F"/>
    <w:rsid w:val="00BA5350"/>
    <w:rsid w:val="00BD4ABF"/>
    <w:rsid w:val="00C166F6"/>
    <w:rsid w:val="00C20579"/>
    <w:rsid w:val="00C24444"/>
    <w:rsid w:val="00C26340"/>
    <w:rsid w:val="00C61374"/>
    <w:rsid w:val="00D12B4C"/>
    <w:rsid w:val="00D32042"/>
    <w:rsid w:val="00D543F8"/>
    <w:rsid w:val="00DE45D8"/>
    <w:rsid w:val="00E136B7"/>
    <w:rsid w:val="00E41F4B"/>
    <w:rsid w:val="00E42CD0"/>
    <w:rsid w:val="00E44419"/>
    <w:rsid w:val="00EB2C6F"/>
    <w:rsid w:val="00ED28DA"/>
    <w:rsid w:val="00EE7498"/>
    <w:rsid w:val="00F2424E"/>
    <w:rsid w:val="00F72384"/>
    <w:rsid w:val="00FC56DE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1CF63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semiHidden/>
    <w:rsid w:val="009D6DCC"/>
    <w:rPr>
      <w:color w:val="000000"/>
      <w:u w:val="single"/>
    </w:rPr>
  </w:style>
  <w:style w:type="paragraph" w:customStyle="1" w:styleId="ust">
    <w:name w:val="ust"/>
    <w:rsid w:val="009D6D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9</cp:revision>
  <cp:lastPrinted>2016-10-27T11:03:00Z</cp:lastPrinted>
  <dcterms:created xsi:type="dcterms:W3CDTF">2017-09-14T08:49:00Z</dcterms:created>
  <dcterms:modified xsi:type="dcterms:W3CDTF">2018-04-09T11:39:00Z</dcterms:modified>
</cp:coreProperties>
</file>